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附件6：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公共厕所清洁消毒工作指引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本指引适用于公共厕所的清洁消毒。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一、个人健康卫生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在显眼处设置新型冠状病毒肺炎知识宣传栏，卫生间进出人员勤洗手，并使用洗手液。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二、环境清洁卫生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（一）保持环境卫生清洁，及时清理垃圾。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（二）加强通风换气，尽量打开窗户，保持空气流通，若通风条件不良，宜采用排风扇等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加强通风换气。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三、日常预防性消毒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开展消毒至少1次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专人清洁消毒工作，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做好清洁消毒工作记录和标识。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（一）地面、墙壁以及扶手、门把手、水龙头、洗手盆、马桶按钮等物体表面，每天采用含有效氯500mg/L的消毒液进行喷洒或擦拭，作用30分钟，再用清水擦净。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（二）坐式马桶的厕盖、厕板、厕缸边和下水道，每天用含有效氯500mg/L的消毒液进行喷洒或冲洗消毒，作用30分钟，然后用流动水冲洗或湿布擦拭。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（三）垃圾内的垃圾、杂物要及时清运，暂未清运的垃圾应置于有盖的桶内，每天用含有效氯500mg/L的消毒液喷洒垃圾桶内、外表面至少1次。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四、随时消毒和终末消毒</w:t>
      </w:r>
    </w:p>
    <w:p>
      <w:pPr>
        <w:ind w:firstLine="640" w:firstLineChars="200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当出现疑似感染新冠状病毒肺炎病例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进行技术指导并组织开展随时消毒和终末消毒工作。</w:t>
      </w:r>
    </w:p>
    <w:p>
      <w:pPr>
        <w:ind w:firstLine="640" w:firstLineChars="200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46D8"/>
    <w:rsid w:val="007A3196"/>
    <w:rsid w:val="00AC6641"/>
    <w:rsid w:val="013F5A8E"/>
    <w:rsid w:val="01E276AD"/>
    <w:rsid w:val="0211704F"/>
    <w:rsid w:val="03A51C8E"/>
    <w:rsid w:val="0601676F"/>
    <w:rsid w:val="067007F8"/>
    <w:rsid w:val="06DF279B"/>
    <w:rsid w:val="075E2EF5"/>
    <w:rsid w:val="0813027B"/>
    <w:rsid w:val="0888391C"/>
    <w:rsid w:val="097229E4"/>
    <w:rsid w:val="09921C8F"/>
    <w:rsid w:val="0A6F5B19"/>
    <w:rsid w:val="0D6A08C1"/>
    <w:rsid w:val="0DD3431D"/>
    <w:rsid w:val="0DF160E0"/>
    <w:rsid w:val="0E527570"/>
    <w:rsid w:val="1192327A"/>
    <w:rsid w:val="142F37A8"/>
    <w:rsid w:val="18510F32"/>
    <w:rsid w:val="190647F9"/>
    <w:rsid w:val="19A73318"/>
    <w:rsid w:val="19F369BD"/>
    <w:rsid w:val="19F461E1"/>
    <w:rsid w:val="1AE52137"/>
    <w:rsid w:val="1AF4769E"/>
    <w:rsid w:val="1BE76B2C"/>
    <w:rsid w:val="1C5D0A16"/>
    <w:rsid w:val="1CB54C4B"/>
    <w:rsid w:val="1D3F1B6A"/>
    <w:rsid w:val="1D6422AA"/>
    <w:rsid w:val="1FD16A11"/>
    <w:rsid w:val="225A75E0"/>
    <w:rsid w:val="226846D8"/>
    <w:rsid w:val="22BD18FD"/>
    <w:rsid w:val="24C579B7"/>
    <w:rsid w:val="24F91879"/>
    <w:rsid w:val="26765F49"/>
    <w:rsid w:val="26C62FAB"/>
    <w:rsid w:val="275408BA"/>
    <w:rsid w:val="284E6451"/>
    <w:rsid w:val="28A22CA0"/>
    <w:rsid w:val="291046DA"/>
    <w:rsid w:val="29474F12"/>
    <w:rsid w:val="298D16B4"/>
    <w:rsid w:val="2A605C47"/>
    <w:rsid w:val="2A9E759B"/>
    <w:rsid w:val="2AD83B5C"/>
    <w:rsid w:val="2B493A12"/>
    <w:rsid w:val="2C2B10CB"/>
    <w:rsid w:val="2DAB06D0"/>
    <w:rsid w:val="2E2E7B31"/>
    <w:rsid w:val="2FBB7EE9"/>
    <w:rsid w:val="34E009FD"/>
    <w:rsid w:val="363619D7"/>
    <w:rsid w:val="388B3460"/>
    <w:rsid w:val="391868FB"/>
    <w:rsid w:val="3925275F"/>
    <w:rsid w:val="3AE70FAC"/>
    <w:rsid w:val="3B5955B4"/>
    <w:rsid w:val="3C9C7E3D"/>
    <w:rsid w:val="3CAE1112"/>
    <w:rsid w:val="3F6F5C5C"/>
    <w:rsid w:val="40500E49"/>
    <w:rsid w:val="40A36656"/>
    <w:rsid w:val="41B06411"/>
    <w:rsid w:val="421C0402"/>
    <w:rsid w:val="44111568"/>
    <w:rsid w:val="44780BF8"/>
    <w:rsid w:val="447E6C6E"/>
    <w:rsid w:val="46D32096"/>
    <w:rsid w:val="476546BB"/>
    <w:rsid w:val="47D55C19"/>
    <w:rsid w:val="48C92388"/>
    <w:rsid w:val="4D422AC3"/>
    <w:rsid w:val="4D7F395C"/>
    <w:rsid w:val="4D9276C6"/>
    <w:rsid w:val="4E5E4DE7"/>
    <w:rsid w:val="4FD73D3E"/>
    <w:rsid w:val="50FA7839"/>
    <w:rsid w:val="527D14B4"/>
    <w:rsid w:val="52F14C23"/>
    <w:rsid w:val="53530A7E"/>
    <w:rsid w:val="542328E0"/>
    <w:rsid w:val="55141695"/>
    <w:rsid w:val="562B491F"/>
    <w:rsid w:val="56945279"/>
    <w:rsid w:val="581D2493"/>
    <w:rsid w:val="59461394"/>
    <w:rsid w:val="59C3610D"/>
    <w:rsid w:val="59F40B8D"/>
    <w:rsid w:val="5ABF5FA2"/>
    <w:rsid w:val="5BB4197D"/>
    <w:rsid w:val="5C3673F2"/>
    <w:rsid w:val="5CFB3118"/>
    <w:rsid w:val="5E1A2074"/>
    <w:rsid w:val="5E4B4DE6"/>
    <w:rsid w:val="5F155335"/>
    <w:rsid w:val="5FCC7B96"/>
    <w:rsid w:val="60A032E6"/>
    <w:rsid w:val="60A34A15"/>
    <w:rsid w:val="612127EB"/>
    <w:rsid w:val="658A78D6"/>
    <w:rsid w:val="65B95C69"/>
    <w:rsid w:val="66943392"/>
    <w:rsid w:val="67336D87"/>
    <w:rsid w:val="673624E2"/>
    <w:rsid w:val="67AC27F6"/>
    <w:rsid w:val="68D63A91"/>
    <w:rsid w:val="69921DA2"/>
    <w:rsid w:val="6B0E5F28"/>
    <w:rsid w:val="6C4866A5"/>
    <w:rsid w:val="6D4F314E"/>
    <w:rsid w:val="6DB71BFA"/>
    <w:rsid w:val="715A0D52"/>
    <w:rsid w:val="7177132D"/>
    <w:rsid w:val="7228090A"/>
    <w:rsid w:val="72860598"/>
    <w:rsid w:val="72A60020"/>
    <w:rsid w:val="72D562F5"/>
    <w:rsid w:val="74782554"/>
    <w:rsid w:val="74B33F93"/>
    <w:rsid w:val="76226961"/>
    <w:rsid w:val="77480F7A"/>
    <w:rsid w:val="77CB0AD8"/>
    <w:rsid w:val="797841AD"/>
    <w:rsid w:val="79C27130"/>
    <w:rsid w:val="7A0E2407"/>
    <w:rsid w:val="7A2854A5"/>
    <w:rsid w:val="7AE6060F"/>
    <w:rsid w:val="7C076048"/>
    <w:rsid w:val="7DA07626"/>
    <w:rsid w:val="7DC57BDE"/>
    <w:rsid w:val="7DDE14BE"/>
    <w:rsid w:val="7DE235E4"/>
    <w:rsid w:val="7DFA519C"/>
    <w:rsid w:val="7E4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2020-02-02T03:40:00Z</dcterms:created>
  <dc:creator>lenovo07</dc:creator>
  <cp:lastModifiedBy>张胜意</cp:lastModifiedBy>
  <dcterms:modified xsi:type="dcterms:W3CDTF">2020-02-19T06:43:08Z</dcterms:modified>
  <dc:title>附件6：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